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9B340EA" w:rsidR="001A020C" w:rsidRPr="009B2D62" w:rsidRDefault="00CD5350" w:rsidP="0031780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ind w:right="4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9B2D62">
        <w:rPr>
          <w:rFonts w:asciiTheme="majorHAnsi" w:hAnsiTheme="majorHAnsi" w:cstheme="majorHAnsi"/>
          <w:b/>
          <w:bCs/>
          <w:sz w:val="32"/>
          <w:szCs w:val="32"/>
        </w:rPr>
        <w:t>CHAPITRE 7 LES EVOLUTIONS DU MARCHE DU TRAVAIL</w:t>
      </w:r>
    </w:p>
    <w:p w14:paraId="68B0EE7E" w14:textId="77777777" w:rsidR="00CD5350" w:rsidRPr="009B2D62" w:rsidRDefault="00CD5350" w:rsidP="00317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4"/>
        <w:rPr>
          <w:rFonts w:asciiTheme="majorHAnsi" w:hAnsiTheme="majorHAnsi" w:cstheme="majorHAnsi"/>
          <w:sz w:val="24"/>
          <w:szCs w:val="24"/>
        </w:rPr>
      </w:pPr>
    </w:p>
    <w:p w14:paraId="3FC476FC" w14:textId="77777777" w:rsidR="00CD5350" w:rsidRPr="009B2D62" w:rsidRDefault="00CD5350" w:rsidP="00317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97"/>
        <w:rPr>
          <w:rFonts w:asciiTheme="majorHAnsi" w:hAnsiTheme="majorHAnsi" w:cstheme="majorHAnsi"/>
          <w:b/>
          <w:bCs/>
          <w:sz w:val="24"/>
          <w:szCs w:val="24"/>
        </w:rPr>
      </w:pPr>
    </w:p>
    <w:p w14:paraId="00000003" w14:textId="2705CCCF" w:rsidR="001A020C" w:rsidRPr="009B2D62" w:rsidRDefault="00CD5350" w:rsidP="00317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97"/>
        <w:rPr>
          <w:rFonts w:asciiTheme="majorHAnsi" w:hAnsiTheme="majorHAnsi" w:cstheme="majorHAnsi"/>
          <w:b/>
          <w:bCs/>
          <w:sz w:val="28"/>
          <w:szCs w:val="28"/>
        </w:rPr>
      </w:pPr>
      <w:r w:rsidRPr="009B2D62">
        <w:rPr>
          <w:rFonts w:asciiTheme="majorHAnsi" w:hAnsiTheme="majorHAnsi" w:cstheme="majorHAnsi"/>
          <w:b/>
          <w:bCs/>
          <w:sz w:val="28"/>
          <w:szCs w:val="28"/>
        </w:rPr>
        <w:t xml:space="preserve">I. LE FONCTIONNEMENT DU MARCHE DU TRAVAIL </w:t>
      </w:r>
    </w:p>
    <w:p w14:paraId="33AF887A" w14:textId="77777777" w:rsidR="009B2D62" w:rsidRPr="007059AA" w:rsidRDefault="009B2D62" w:rsidP="00317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"/>
        <w:rPr>
          <w:rFonts w:asciiTheme="majorHAnsi" w:hAnsiTheme="majorHAnsi" w:cstheme="majorHAnsi"/>
          <w:sz w:val="16"/>
          <w:szCs w:val="16"/>
        </w:rPr>
      </w:pPr>
    </w:p>
    <w:p w14:paraId="2EBEB197" w14:textId="77777777" w:rsidR="00AE361C" w:rsidRPr="00AE361C" w:rsidRDefault="00AE361C" w:rsidP="00317802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9"/>
        <w:rPr>
          <w:rFonts w:asciiTheme="majorHAnsi" w:hAnsiTheme="majorHAnsi" w:cstheme="majorHAnsi"/>
          <w:sz w:val="24"/>
          <w:szCs w:val="24"/>
        </w:rPr>
      </w:pPr>
      <w:r w:rsidRPr="00AE361C">
        <w:rPr>
          <w:rFonts w:asciiTheme="majorHAnsi" w:hAnsiTheme="majorHAnsi" w:cstheme="majorHAnsi"/>
          <w:sz w:val="24"/>
          <w:szCs w:val="24"/>
        </w:rPr>
        <w:t>Définissez le marché du travail</w:t>
      </w:r>
    </w:p>
    <w:p w14:paraId="51999BD2" w14:textId="7A97D339" w:rsidR="00AE361C" w:rsidRDefault="00AE361C" w:rsidP="00317802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9"/>
        <w:rPr>
          <w:rFonts w:asciiTheme="majorHAnsi" w:hAnsiTheme="majorHAnsi" w:cstheme="majorHAnsi"/>
          <w:sz w:val="24"/>
          <w:szCs w:val="24"/>
        </w:rPr>
      </w:pPr>
      <w:r w:rsidRPr="00AE361C">
        <w:rPr>
          <w:rFonts w:asciiTheme="majorHAnsi" w:hAnsiTheme="majorHAnsi" w:cstheme="majorHAnsi"/>
          <w:sz w:val="24"/>
          <w:szCs w:val="24"/>
        </w:rPr>
        <w:t>Qui sont les offreurs et demandeurs</w:t>
      </w:r>
    </w:p>
    <w:p w14:paraId="2D8F29F8" w14:textId="79F6FB86" w:rsidR="00AE361C" w:rsidRPr="00AE361C" w:rsidRDefault="00AE361C" w:rsidP="00317802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Expliquez le salaire d’équilibre</w:t>
      </w:r>
    </w:p>
    <w:p w14:paraId="464410F6" w14:textId="77777777" w:rsidR="00CD5350" w:rsidRPr="009B2D62" w:rsidRDefault="00CD5350" w:rsidP="00317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"/>
        <w:rPr>
          <w:rFonts w:asciiTheme="majorHAnsi" w:hAnsiTheme="majorHAnsi" w:cstheme="majorHAnsi"/>
          <w:sz w:val="24"/>
          <w:szCs w:val="24"/>
        </w:rPr>
      </w:pPr>
    </w:p>
    <w:p w14:paraId="00000006" w14:textId="0B75D89E" w:rsidR="001A020C" w:rsidRDefault="007059AA" w:rsidP="00317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6388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9B2D62">
        <w:rPr>
          <w:rFonts w:asciiTheme="majorHAnsi" w:hAnsiTheme="majorHAnsi" w:cstheme="majorHAnsi"/>
          <w:b/>
          <w:bCs/>
          <w:sz w:val="24"/>
          <w:szCs w:val="24"/>
        </w:rPr>
        <w:t xml:space="preserve">. L'OFFRE DE TRAVAIL </w:t>
      </w:r>
    </w:p>
    <w:p w14:paraId="4303D3B4" w14:textId="77777777" w:rsidR="00317802" w:rsidRPr="00317802" w:rsidRDefault="00317802" w:rsidP="00317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388"/>
        <w:rPr>
          <w:rFonts w:asciiTheme="majorHAnsi" w:hAnsiTheme="majorHAnsi" w:cstheme="majorHAnsi"/>
          <w:b/>
          <w:bCs/>
          <w:sz w:val="18"/>
          <w:szCs w:val="18"/>
        </w:rPr>
      </w:pPr>
    </w:p>
    <w:p w14:paraId="026C171A" w14:textId="587884D5" w:rsidR="00AE361C" w:rsidRDefault="00AE361C" w:rsidP="00317802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9"/>
        <w:rPr>
          <w:rFonts w:asciiTheme="majorHAnsi" w:hAnsiTheme="majorHAnsi" w:cstheme="majorHAnsi"/>
          <w:sz w:val="24"/>
          <w:szCs w:val="24"/>
        </w:rPr>
      </w:pPr>
      <w:r w:rsidRPr="00AE361C">
        <w:rPr>
          <w:rFonts w:asciiTheme="majorHAnsi" w:hAnsiTheme="majorHAnsi" w:cstheme="majorHAnsi"/>
          <w:sz w:val="24"/>
          <w:szCs w:val="24"/>
        </w:rPr>
        <w:t xml:space="preserve">Qu'appelle-t-on population </w:t>
      </w:r>
      <w:r w:rsidR="00317802" w:rsidRPr="00AE361C">
        <w:rPr>
          <w:rFonts w:asciiTheme="majorHAnsi" w:hAnsiTheme="majorHAnsi" w:cstheme="majorHAnsi"/>
          <w:sz w:val="24"/>
          <w:szCs w:val="24"/>
        </w:rPr>
        <w:t>active ?</w:t>
      </w:r>
    </w:p>
    <w:p w14:paraId="635F4B1A" w14:textId="23E1B191" w:rsidR="00AE361C" w:rsidRPr="00AE361C" w:rsidRDefault="00AE361C" w:rsidP="00317802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Comment se calcule le taux d’activité ?</w:t>
      </w:r>
    </w:p>
    <w:p w14:paraId="15A910C0" w14:textId="2786FCDE" w:rsidR="00AE361C" w:rsidRDefault="00AE361C" w:rsidP="00317802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"/>
        <w:rPr>
          <w:rFonts w:asciiTheme="majorHAnsi" w:hAnsiTheme="majorHAnsi" w:cstheme="majorHAnsi"/>
          <w:sz w:val="24"/>
          <w:szCs w:val="24"/>
        </w:rPr>
      </w:pPr>
      <w:r w:rsidRPr="00AE361C">
        <w:rPr>
          <w:rFonts w:asciiTheme="majorHAnsi" w:hAnsiTheme="majorHAnsi" w:cstheme="majorHAnsi"/>
          <w:sz w:val="24"/>
          <w:szCs w:val="24"/>
        </w:rPr>
        <w:t xml:space="preserve">Quels sont les principaux facteurs qui influencent le niveau de la population </w:t>
      </w:r>
      <w:r w:rsidR="00317802" w:rsidRPr="00AE361C">
        <w:rPr>
          <w:rFonts w:asciiTheme="majorHAnsi" w:hAnsiTheme="majorHAnsi" w:cstheme="majorHAnsi"/>
          <w:sz w:val="24"/>
          <w:szCs w:val="24"/>
        </w:rPr>
        <w:t>active ?</w:t>
      </w:r>
    </w:p>
    <w:p w14:paraId="281CD923" w14:textId="77777777" w:rsidR="009B2D62" w:rsidRPr="009B2D62" w:rsidRDefault="009B2D62" w:rsidP="00317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9"/>
        <w:rPr>
          <w:rFonts w:asciiTheme="majorHAnsi" w:hAnsiTheme="majorHAnsi" w:cstheme="majorHAnsi"/>
          <w:sz w:val="24"/>
          <w:szCs w:val="24"/>
        </w:rPr>
      </w:pPr>
    </w:p>
    <w:p w14:paraId="79E13E67" w14:textId="0693CAFC" w:rsidR="009B2D62" w:rsidRDefault="007059AA" w:rsidP="00317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6388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B.</w:t>
      </w:r>
      <w:r w:rsidRPr="009B2D62">
        <w:rPr>
          <w:rFonts w:asciiTheme="majorHAnsi" w:hAnsiTheme="majorHAnsi" w:cstheme="majorHAnsi"/>
          <w:b/>
          <w:bCs/>
          <w:sz w:val="24"/>
          <w:szCs w:val="24"/>
        </w:rPr>
        <w:t xml:space="preserve"> LA DEMANDE DE TRAVAIL</w:t>
      </w:r>
      <w:r w:rsidRPr="007059A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6EDEE17D" w14:textId="77777777" w:rsidR="00317802" w:rsidRPr="007059AA" w:rsidRDefault="00317802" w:rsidP="00317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6388"/>
        <w:rPr>
          <w:rFonts w:asciiTheme="majorHAnsi" w:hAnsiTheme="majorHAnsi" w:cstheme="majorHAnsi"/>
          <w:b/>
          <w:bCs/>
          <w:sz w:val="24"/>
          <w:szCs w:val="24"/>
        </w:rPr>
      </w:pPr>
    </w:p>
    <w:p w14:paraId="117E9DE5" w14:textId="25A58FAB" w:rsidR="00AE361C" w:rsidRPr="00317802" w:rsidRDefault="00AE361C" w:rsidP="00317802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9"/>
        <w:rPr>
          <w:rFonts w:asciiTheme="majorHAnsi" w:hAnsiTheme="majorHAnsi" w:cstheme="majorHAnsi"/>
          <w:sz w:val="24"/>
          <w:szCs w:val="24"/>
        </w:rPr>
      </w:pPr>
      <w:r w:rsidRPr="00317802">
        <w:rPr>
          <w:rFonts w:asciiTheme="majorHAnsi" w:hAnsiTheme="majorHAnsi" w:cstheme="majorHAnsi"/>
          <w:sz w:val="24"/>
          <w:szCs w:val="24"/>
        </w:rPr>
        <w:t xml:space="preserve">A quoi correspond la demande de </w:t>
      </w:r>
      <w:r w:rsidR="00317802" w:rsidRPr="00317802">
        <w:rPr>
          <w:rFonts w:asciiTheme="majorHAnsi" w:hAnsiTheme="majorHAnsi" w:cstheme="majorHAnsi"/>
          <w:sz w:val="24"/>
          <w:szCs w:val="24"/>
        </w:rPr>
        <w:t>travail ?</w:t>
      </w:r>
    </w:p>
    <w:p w14:paraId="00000013" w14:textId="0C725C09" w:rsidR="001A020C" w:rsidRPr="00317802" w:rsidRDefault="00AE361C" w:rsidP="00317802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"/>
        <w:rPr>
          <w:rFonts w:asciiTheme="majorHAnsi" w:hAnsiTheme="majorHAnsi" w:cstheme="majorHAnsi"/>
          <w:sz w:val="24"/>
          <w:szCs w:val="24"/>
        </w:rPr>
      </w:pPr>
      <w:r w:rsidRPr="00317802">
        <w:rPr>
          <w:rFonts w:asciiTheme="majorHAnsi" w:hAnsiTheme="majorHAnsi" w:cstheme="majorHAnsi"/>
          <w:sz w:val="24"/>
          <w:szCs w:val="24"/>
        </w:rPr>
        <w:t xml:space="preserve">Quels sont les facteurs qui influencent la demande de </w:t>
      </w:r>
      <w:r w:rsidR="00317802" w:rsidRPr="00317802">
        <w:rPr>
          <w:rFonts w:asciiTheme="majorHAnsi" w:hAnsiTheme="majorHAnsi" w:cstheme="majorHAnsi"/>
          <w:sz w:val="24"/>
          <w:szCs w:val="24"/>
        </w:rPr>
        <w:t>travail ?</w:t>
      </w:r>
      <w:r w:rsidR="00317802" w:rsidRPr="0031780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420D78A" w14:textId="77777777" w:rsidR="00AE361C" w:rsidRDefault="00AE361C" w:rsidP="00317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99"/>
        <w:rPr>
          <w:rFonts w:asciiTheme="majorHAnsi" w:hAnsiTheme="majorHAnsi" w:cstheme="majorHAnsi"/>
          <w:b/>
          <w:bCs/>
          <w:sz w:val="28"/>
          <w:szCs w:val="28"/>
        </w:rPr>
      </w:pPr>
    </w:p>
    <w:p w14:paraId="00000014" w14:textId="6FF34EBF" w:rsidR="001A020C" w:rsidRPr="007059AA" w:rsidRDefault="007059AA" w:rsidP="00317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99"/>
        <w:rPr>
          <w:rFonts w:asciiTheme="majorHAnsi" w:hAnsiTheme="majorHAnsi" w:cstheme="majorHAnsi"/>
          <w:b/>
          <w:bCs/>
          <w:sz w:val="28"/>
          <w:szCs w:val="28"/>
        </w:rPr>
      </w:pPr>
      <w:r w:rsidRPr="007059AA">
        <w:rPr>
          <w:rFonts w:asciiTheme="majorHAnsi" w:hAnsiTheme="majorHAnsi" w:cstheme="majorHAnsi"/>
          <w:b/>
          <w:bCs/>
          <w:sz w:val="28"/>
          <w:szCs w:val="28"/>
        </w:rPr>
        <w:t xml:space="preserve">II. LES PRINCIPALES TENDANCES DU MARCHE DU TRAVAIL </w:t>
      </w:r>
    </w:p>
    <w:p w14:paraId="6352C292" w14:textId="77777777" w:rsidR="007059AA" w:rsidRDefault="007059AA" w:rsidP="00317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9"/>
        <w:rPr>
          <w:rFonts w:asciiTheme="majorHAnsi" w:hAnsiTheme="majorHAnsi" w:cstheme="majorHAnsi"/>
          <w:sz w:val="24"/>
          <w:szCs w:val="24"/>
        </w:rPr>
      </w:pPr>
    </w:p>
    <w:p w14:paraId="3357CD67" w14:textId="777D69BB" w:rsidR="009B2D62" w:rsidRDefault="007059AA" w:rsidP="00317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-1"/>
        <w:rPr>
          <w:rFonts w:asciiTheme="majorHAnsi" w:hAnsiTheme="majorHAnsi" w:cstheme="majorHAnsi"/>
          <w:b/>
          <w:bCs/>
          <w:sz w:val="24"/>
          <w:szCs w:val="24"/>
        </w:rPr>
      </w:pPr>
      <w:r w:rsidRPr="007059AA">
        <w:rPr>
          <w:rFonts w:asciiTheme="majorHAnsi" w:hAnsiTheme="majorHAnsi" w:cstheme="majorHAnsi"/>
          <w:b/>
          <w:bCs/>
          <w:sz w:val="24"/>
          <w:szCs w:val="24"/>
        </w:rPr>
        <w:t xml:space="preserve">A. LA HAUSSE DES EMPLOIS ATYPIQUES </w:t>
      </w:r>
    </w:p>
    <w:p w14:paraId="214E2C7D" w14:textId="77777777" w:rsidR="00317802" w:rsidRPr="007059AA" w:rsidRDefault="00317802" w:rsidP="00317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-1"/>
        <w:rPr>
          <w:rFonts w:asciiTheme="majorHAnsi" w:hAnsiTheme="majorHAnsi" w:cstheme="majorHAnsi"/>
          <w:b/>
          <w:bCs/>
          <w:sz w:val="24"/>
          <w:szCs w:val="24"/>
        </w:rPr>
      </w:pPr>
    </w:p>
    <w:p w14:paraId="30CCACBF" w14:textId="77777777" w:rsidR="00317802" w:rsidRDefault="00317802" w:rsidP="00317802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Quelle est la différence entre un CDI et un CDD ou CTT ?</w:t>
      </w:r>
    </w:p>
    <w:p w14:paraId="40F3C218" w14:textId="77777777" w:rsidR="00317802" w:rsidRDefault="00317802" w:rsidP="00317802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Comment expliquer l’explosion du nombre d’emplois atypiques en France ?</w:t>
      </w:r>
    </w:p>
    <w:p w14:paraId="6800C243" w14:textId="77777777" w:rsidR="009B2D62" w:rsidRPr="009B2D62" w:rsidRDefault="009B2D62" w:rsidP="00317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rPr>
          <w:rFonts w:asciiTheme="majorHAnsi" w:hAnsiTheme="majorHAnsi" w:cstheme="majorHAnsi"/>
          <w:sz w:val="24"/>
          <w:szCs w:val="24"/>
        </w:rPr>
      </w:pPr>
    </w:p>
    <w:p w14:paraId="2B3F78C1" w14:textId="4F0D6D22" w:rsidR="009B2D62" w:rsidRDefault="007059AA" w:rsidP="00317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-1"/>
        <w:rPr>
          <w:rFonts w:asciiTheme="majorHAnsi" w:hAnsiTheme="majorHAnsi" w:cstheme="majorHAnsi"/>
          <w:b/>
          <w:bCs/>
          <w:sz w:val="24"/>
          <w:szCs w:val="24"/>
        </w:rPr>
      </w:pPr>
      <w:r w:rsidRPr="007059AA">
        <w:rPr>
          <w:rFonts w:asciiTheme="majorHAnsi" w:hAnsiTheme="majorHAnsi" w:cstheme="majorHAnsi"/>
          <w:b/>
          <w:bCs/>
          <w:sz w:val="24"/>
          <w:szCs w:val="24"/>
        </w:rPr>
        <w:t xml:space="preserve">B. LA SEGMENTATION DU MARCHE DU TRAVAIL </w:t>
      </w:r>
    </w:p>
    <w:p w14:paraId="51209442" w14:textId="77777777" w:rsidR="00317802" w:rsidRPr="007059AA" w:rsidRDefault="00317802" w:rsidP="00317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-1"/>
        <w:rPr>
          <w:rFonts w:asciiTheme="majorHAnsi" w:hAnsiTheme="majorHAnsi" w:cstheme="majorHAnsi"/>
          <w:b/>
          <w:bCs/>
          <w:sz w:val="24"/>
          <w:szCs w:val="24"/>
        </w:rPr>
      </w:pPr>
    </w:p>
    <w:p w14:paraId="63DA335F" w14:textId="550066D5" w:rsidR="009B2D62" w:rsidRPr="009B2D62" w:rsidRDefault="00317802" w:rsidP="00317802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Distinguez </w:t>
      </w:r>
      <w:r w:rsidRPr="009B2D62">
        <w:rPr>
          <w:rFonts w:asciiTheme="majorHAnsi" w:hAnsiTheme="majorHAnsi" w:cstheme="majorHAnsi"/>
          <w:sz w:val="24"/>
          <w:szCs w:val="24"/>
        </w:rPr>
        <w:t>le marché primaire</w:t>
      </w:r>
      <w:r>
        <w:rPr>
          <w:rFonts w:asciiTheme="majorHAnsi" w:hAnsiTheme="majorHAnsi" w:cstheme="majorHAnsi"/>
          <w:sz w:val="24"/>
          <w:szCs w:val="24"/>
        </w:rPr>
        <w:t xml:space="preserve"> et l</w:t>
      </w:r>
      <w:r w:rsidRPr="009B2D62">
        <w:rPr>
          <w:rFonts w:asciiTheme="majorHAnsi" w:hAnsiTheme="majorHAnsi" w:cstheme="majorHAnsi"/>
          <w:sz w:val="24"/>
          <w:szCs w:val="24"/>
        </w:rPr>
        <w:t xml:space="preserve">e marché secondaire </w:t>
      </w:r>
    </w:p>
    <w:p w14:paraId="0000001A" w14:textId="368D3FED" w:rsidR="001A020C" w:rsidRPr="009B2D62" w:rsidRDefault="00317802" w:rsidP="00317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rPr>
          <w:rFonts w:asciiTheme="majorHAnsi" w:hAnsiTheme="majorHAnsi" w:cstheme="majorHAnsi"/>
          <w:b/>
          <w:sz w:val="24"/>
          <w:szCs w:val="24"/>
        </w:rPr>
      </w:pPr>
      <w:r w:rsidRPr="009B2D6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000001B" w14:textId="69E478D2" w:rsidR="001A020C" w:rsidRDefault="007059AA" w:rsidP="00317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6388"/>
        <w:rPr>
          <w:rFonts w:asciiTheme="majorHAnsi" w:hAnsiTheme="majorHAnsi" w:cstheme="majorHAnsi"/>
          <w:b/>
          <w:bCs/>
          <w:sz w:val="24"/>
          <w:szCs w:val="24"/>
        </w:rPr>
      </w:pPr>
      <w:r w:rsidRPr="007059AA">
        <w:rPr>
          <w:rFonts w:asciiTheme="majorHAnsi" w:hAnsiTheme="majorHAnsi" w:cstheme="majorHAnsi"/>
          <w:b/>
          <w:bCs/>
          <w:sz w:val="24"/>
          <w:szCs w:val="24"/>
        </w:rPr>
        <w:t xml:space="preserve">C. LE CHOMAGE </w:t>
      </w:r>
    </w:p>
    <w:p w14:paraId="7CFC101D" w14:textId="77777777" w:rsidR="00317802" w:rsidRPr="007059AA" w:rsidRDefault="00317802" w:rsidP="00317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6388"/>
        <w:rPr>
          <w:rFonts w:asciiTheme="majorHAnsi" w:hAnsiTheme="majorHAnsi" w:cstheme="majorHAnsi"/>
          <w:b/>
          <w:bCs/>
          <w:sz w:val="24"/>
          <w:szCs w:val="24"/>
        </w:rPr>
      </w:pPr>
    </w:p>
    <w:p w14:paraId="0000001C" w14:textId="13BE3206" w:rsidR="001A020C" w:rsidRPr="009B2D62" w:rsidRDefault="00317802" w:rsidP="00317802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Définissez le chômage au sens du BIT</w:t>
      </w:r>
    </w:p>
    <w:p w14:paraId="47A0D800" w14:textId="0AFE8238" w:rsidR="007059AA" w:rsidRDefault="00317802" w:rsidP="00317802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Comment se calcule le taux de chômage ?</w:t>
      </w:r>
    </w:p>
    <w:p w14:paraId="40A13345" w14:textId="30EE7CB9" w:rsidR="00317802" w:rsidRDefault="00317802" w:rsidP="00317802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Présentez les grandes évolutions du chômage en France</w:t>
      </w:r>
    </w:p>
    <w:p w14:paraId="357EA6E2" w14:textId="77777777" w:rsidR="00317802" w:rsidRDefault="00317802" w:rsidP="00317802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Donnez le dernier chiffre du chômage</w:t>
      </w:r>
    </w:p>
    <w:p w14:paraId="387DA74E" w14:textId="2AF0057D" w:rsidR="009B2D62" w:rsidRPr="00317802" w:rsidRDefault="00317802" w:rsidP="00317802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"/>
        <w:rPr>
          <w:rFonts w:asciiTheme="majorHAnsi" w:hAnsiTheme="majorHAnsi" w:cstheme="majorHAnsi"/>
          <w:sz w:val="24"/>
          <w:szCs w:val="24"/>
        </w:rPr>
      </w:pPr>
      <w:r w:rsidRPr="00317802">
        <w:rPr>
          <w:rFonts w:asciiTheme="majorHAnsi" w:hAnsiTheme="majorHAnsi" w:cstheme="majorHAnsi"/>
          <w:sz w:val="24"/>
          <w:szCs w:val="24"/>
        </w:rPr>
        <w:t>Citez l</w:t>
      </w:r>
      <w:r w:rsidRPr="00317802">
        <w:rPr>
          <w:rFonts w:asciiTheme="majorHAnsi" w:hAnsiTheme="majorHAnsi" w:cstheme="majorHAnsi"/>
          <w:sz w:val="24"/>
          <w:szCs w:val="24"/>
        </w:rPr>
        <w:t xml:space="preserve">es facteurs d'inégalités face au chômage </w:t>
      </w:r>
    </w:p>
    <w:sectPr w:rsidR="009B2D62" w:rsidRPr="00317802" w:rsidSect="00317802">
      <w:pgSz w:w="12240" w:h="15840"/>
      <w:pgMar w:top="709" w:right="758" w:bottom="709" w:left="9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61DD4"/>
    <w:multiLevelType w:val="hybridMultilevel"/>
    <w:tmpl w:val="031A72B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0C"/>
    <w:rsid w:val="001A020C"/>
    <w:rsid w:val="00317802"/>
    <w:rsid w:val="007059AA"/>
    <w:rsid w:val="009B2D62"/>
    <w:rsid w:val="00AE361C"/>
    <w:rsid w:val="00B558C4"/>
    <w:rsid w:val="00C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26A3"/>
  <w15:docId w15:val="{9C589B7F-7429-40EF-BAB7-4F067869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AE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paret</dc:creator>
  <cp:lastModifiedBy>geraldine paret</cp:lastModifiedBy>
  <cp:revision>3</cp:revision>
  <dcterms:created xsi:type="dcterms:W3CDTF">2020-11-20T14:03:00Z</dcterms:created>
  <dcterms:modified xsi:type="dcterms:W3CDTF">2020-11-20T14:16:00Z</dcterms:modified>
</cp:coreProperties>
</file>